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547C" w14:textId="4ACF5B0B" w:rsidR="00C828B3" w:rsidRPr="00FF72B2" w:rsidRDefault="00FF72B2" w:rsidP="00FF72B2">
      <w:pPr>
        <w:spacing w:after="0" w:line="360" w:lineRule="auto"/>
        <w:ind w:firstLine="709"/>
        <w:jc w:val="center"/>
        <w:rPr>
          <w:rFonts w:ascii="Arial" w:hAnsi="Arial" w:cs="Arial"/>
          <w:bCs/>
        </w:rPr>
      </w:pPr>
      <w:r w:rsidRPr="00FF72B2">
        <w:rPr>
          <w:rFonts w:ascii="Arial" w:hAnsi="Arial" w:cs="Arial"/>
          <w:bCs/>
        </w:rPr>
        <w:t>Анонс журнал</w:t>
      </w:r>
      <w:r w:rsidR="00F71CBA">
        <w:rPr>
          <w:rFonts w:ascii="Arial" w:hAnsi="Arial" w:cs="Arial"/>
          <w:bCs/>
        </w:rPr>
        <w:t>а</w:t>
      </w:r>
      <w:bookmarkStart w:id="0" w:name="_GoBack"/>
      <w:bookmarkEnd w:id="0"/>
      <w:r w:rsidRPr="00FF72B2">
        <w:rPr>
          <w:rFonts w:ascii="Arial" w:hAnsi="Arial" w:cs="Arial"/>
          <w:bCs/>
        </w:rPr>
        <w:t xml:space="preserve"> «Иностранная литература», </w:t>
      </w:r>
      <w:r w:rsidR="007E49E4" w:rsidRPr="00FF72B2">
        <w:rPr>
          <w:rFonts w:ascii="Arial" w:hAnsi="Arial" w:cs="Arial"/>
          <w:bCs/>
        </w:rPr>
        <w:t>№</w:t>
      </w:r>
      <w:r w:rsidRPr="00FF72B2">
        <w:rPr>
          <w:rFonts w:ascii="Arial" w:hAnsi="Arial" w:cs="Arial"/>
          <w:bCs/>
        </w:rPr>
        <w:t xml:space="preserve"> </w:t>
      </w:r>
      <w:r w:rsidR="007E49E4" w:rsidRPr="00FF72B2">
        <w:rPr>
          <w:rFonts w:ascii="Arial" w:hAnsi="Arial" w:cs="Arial"/>
          <w:bCs/>
        </w:rPr>
        <w:t>8, 2019</w:t>
      </w:r>
    </w:p>
    <w:p w14:paraId="4EA2F9C7" w14:textId="77777777" w:rsidR="000864EF" w:rsidRDefault="000864EF" w:rsidP="007E49E4">
      <w:pPr>
        <w:spacing w:after="0" w:line="360" w:lineRule="auto"/>
        <w:ind w:firstLine="709"/>
        <w:rPr>
          <w:rFonts w:ascii="Arial" w:hAnsi="Arial" w:cs="Arial"/>
          <w:b/>
        </w:rPr>
      </w:pPr>
    </w:p>
    <w:p w14:paraId="5D55343D" w14:textId="3703F5D2" w:rsidR="000864EF" w:rsidRDefault="00A00BDD" w:rsidP="007E49E4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Открывается номер</w:t>
      </w:r>
      <w:r w:rsidR="000864EF">
        <w:rPr>
          <w:rFonts w:ascii="Arial" w:hAnsi="Arial" w:cs="Arial"/>
        </w:rPr>
        <w:t xml:space="preserve"> роман</w:t>
      </w:r>
      <w:r>
        <w:rPr>
          <w:rFonts w:ascii="Arial" w:hAnsi="Arial" w:cs="Arial"/>
        </w:rPr>
        <w:t>ом</w:t>
      </w:r>
      <w:r w:rsidR="000864EF">
        <w:rPr>
          <w:rFonts w:ascii="Arial" w:hAnsi="Arial" w:cs="Arial"/>
        </w:rPr>
        <w:t xml:space="preserve"> знаменитого норвежского писателя </w:t>
      </w:r>
      <w:r w:rsidR="000864EF" w:rsidRPr="000864EF">
        <w:rPr>
          <w:rFonts w:ascii="Arial" w:hAnsi="Arial" w:cs="Arial"/>
          <w:b/>
        </w:rPr>
        <w:t>Юна Фоссе</w:t>
      </w:r>
      <w:r w:rsidR="000864EF">
        <w:rPr>
          <w:rFonts w:ascii="Arial" w:hAnsi="Arial" w:cs="Arial"/>
        </w:rPr>
        <w:t xml:space="preserve"> (</w:t>
      </w:r>
      <w:r w:rsidR="00E33961">
        <w:rPr>
          <w:rFonts w:ascii="Arial" w:hAnsi="Arial" w:cs="Arial"/>
        </w:rPr>
        <w:t xml:space="preserve">р. </w:t>
      </w:r>
      <w:r w:rsidR="000864EF">
        <w:rPr>
          <w:rFonts w:ascii="Arial" w:hAnsi="Arial" w:cs="Arial"/>
        </w:rPr>
        <w:t xml:space="preserve">1959) </w:t>
      </w:r>
      <w:r w:rsidR="000864EF" w:rsidRPr="000864EF">
        <w:rPr>
          <w:rFonts w:ascii="Arial" w:hAnsi="Arial" w:cs="Arial"/>
          <w:b/>
        </w:rPr>
        <w:t>«Сны Улава. Вечерняя вязь»</w:t>
      </w:r>
      <w:r w:rsidR="000864EF">
        <w:rPr>
          <w:rFonts w:ascii="Arial" w:hAnsi="Arial" w:cs="Arial"/>
        </w:rPr>
        <w:t xml:space="preserve"> в переводе </w:t>
      </w:r>
      <w:r w:rsidR="000864EF" w:rsidRPr="000864EF">
        <w:rPr>
          <w:rFonts w:ascii="Arial" w:hAnsi="Arial" w:cs="Arial"/>
          <w:b/>
        </w:rPr>
        <w:t>Нины Федоровой</w:t>
      </w:r>
      <w:r w:rsidR="000864EF">
        <w:rPr>
          <w:rFonts w:ascii="Arial" w:hAnsi="Arial" w:cs="Arial"/>
        </w:rPr>
        <w:t>.</w:t>
      </w:r>
      <w:r w:rsidR="00FA3048">
        <w:rPr>
          <w:rFonts w:ascii="Arial" w:hAnsi="Arial" w:cs="Arial"/>
        </w:rPr>
        <w:t xml:space="preserve"> </w:t>
      </w:r>
      <w:r w:rsidR="00F11DCA">
        <w:rPr>
          <w:rFonts w:ascii="Arial" w:hAnsi="Arial" w:cs="Arial"/>
        </w:rPr>
        <w:t xml:space="preserve">Это </w:t>
      </w:r>
      <w:r w:rsidR="00E460A7">
        <w:rPr>
          <w:rFonts w:ascii="Arial" w:hAnsi="Arial" w:cs="Arial"/>
        </w:rPr>
        <w:t>проза</w:t>
      </w:r>
      <w:r w:rsidR="00FA3048">
        <w:rPr>
          <w:rFonts w:ascii="Arial" w:hAnsi="Arial" w:cs="Arial"/>
        </w:rPr>
        <w:t xml:space="preserve"> из той же трилогии, что и роман «Без сна» (</w:t>
      </w:r>
      <w:r w:rsidR="00F11DCA">
        <w:rPr>
          <w:rFonts w:ascii="Arial" w:hAnsi="Arial" w:cs="Arial"/>
        </w:rPr>
        <w:t xml:space="preserve">«ИЛ» </w:t>
      </w:r>
      <w:r w:rsidR="00FA3048">
        <w:rPr>
          <w:rFonts w:ascii="Arial" w:hAnsi="Arial" w:cs="Arial"/>
        </w:rPr>
        <w:t>№</w:t>
      </w:r>
      <w:r w:rsidR="001E55DA">
        <w:rPr>
          <w:rFonts w:ascii="Arial" w:hAnsi="Arial" w:cs="Arial"/>
        </w:rPr>
        <w:t xml:space="preserve"> </w:t>
      </w:r>
      <w:r w:rsidR="00FA3048">
        <w:rPr>
          <w:rFonts w:ascii="Arial" w:hAnsi="Arial" w:cs="Arial"/>
        </w:rPr>
        <w:t>9, 2018), в котором</w:t>
      </w:r>
      <w:r>
        <w:rPr>
          <w:rFonts w:ascii="Arial" w:hAnsi="Arial" w:cs="Arial"/>
        </w:rPr>
        <w:t xml:space="preserve"> рассказывается, как</w:t>
      </w:r>
      <w:r w:rsidR="00FA3048">
        <w:rPr>
          <w:rFonts w:ascii="Arial" w:hAnsi="Arial" w:cs="Arial"/>
        </w:rPr>
        <w:t xml:space="preserve"> лет сто назад приезжие хуторяне </w:t>
      </w:r>
      <w:r w:rsidR="001E55DA">
        <w:rPr>
          <w:rFonts w:ascii="Arial" w:hAnsi="Arial" w:cs="Arial"/>
        </w:rPr>
        <w:t>–</w:t>
      </w:r>
      <w:r w:rsidR="00FA3048">
        <w:rPr>
          <w:rFonts w:ascii="Arial" w:hAnsi="Arial" w:cs="Arial"/>
        </w:rPr>
        <w:t xml:space="preserve"> парень и его девушка на сносях – сутки ищут в незнакомом городе, где бы им преклонить голову. И совершают, как в полусне, одно преступление за другим. В первой части</w:t>
      </w:r>
      <w:r>
        <w:rPr>
          <w:rFonts w:ascii="Arial" w:hAnsi="Arial" w:cs="Arial"/>
        </w:rPr>
        <w:t xml:space="preserve"> </w:t>
      </w:r>
      <w:r w:rsidR="00F11DCA">
        <w:rPr>
          <w:rFonts w:ascii="Arial" w:hAnsi="Arial" w:cs="Arial"/>
        </w:rPr>
        <w:t>–</w:t>
      </w:r>
      <w:r w:rsidR="00FA3048">
        <w:rPr>
          <w:rFonts w:ascii="Arial" w:hAnsi="Arial" w:cs="Arial"/>
        </w:rPr>
        <w:t xml:space="preserve"> </w:t>
      </w:r>
      <w:r w:rsidR="00F11DCA">
        <w:rPr>
          <w:rFonts w:ascii="Arial" w:hAnsi="Arial" w:cs="Arial"/>
        </w:rPr>
        <w:t xml:space="preserve">в </w:t>
      </w:r>
      <w:r w:rsidR="00FA3048" w:rsidRPr="000864EF">
        <w:rPr>
          <w:rFonts w:ascii="Arial" w:hAnsi="Arial" w:cs="Arial"/>
          <w:b/>
        </w:rPr>
        <w:t>«Сн</w:t>
      </w:r>
      <w:r w:rsidR="00FA3048">
        <w:rPr>
          <w:rFonts w:ascii="Arial" w:hAnsi="Arial" w:cs="Arial"/>
          <w:b/>
        </w:rPr>
        <w:t>ах</w:t>
      </w:r>
      <w:r w:rsidR="00FA3048" w:rsidRPr="000864EF">
        <w:rPr>
          <w:rFonts w:ascii="Arial" w:hAnsi="Arial" w:cs="Arial"/>
          <w:b/>
        </w:rPr>
        <w:t xml:space="preserve"> Улава»</w:t>
      </w:r>
      <w:r>
        <w:rPr>
          <w:rFonts w:ascii="Arial" w:hAnsi="Arial" w:cs="Arial"/>
          <w:b/>
        </w:rPr>
        <w:t xml:space="preserve"> </w:t>
      </w:r>
      <w:r w:rsidR="00E33961">
        <w:rPr>
          <w:rFonts w:ascii="Arial" w:hAnsi="Arial" w:cs="Arial"/>
        </w:rPr>
        <w:t>–</w:t>
      </w:r>
      <w:r w:rsidR="00FA3048">
        <w:rPr>
          <w:rFonts w:ascii="Arial" w:hAnsi="Arial" w:cs="Arial"/>
          <w:b/>
        </w:rPr>
        <w:t xml:space="preserve"> </w:t>
      </w:r>
      <w:r w:rsidR="00FA3048">
        <w:rPr>
          <w:rFonts w:ascii="Arial" w:hAnsi="Arial" w:cs="Arial"/>
        </w:rPr>
        <w:t>повествование ведется от лица уже</w:t>
      </w:r>
      <w:r w:rsidR="00E460A7">
        <w:rPr>
          <w:rFonts w:ascii="Arial" w:hAnsi="Arial" w:cs="Arial"/>
        </w:rPr>
        <w:t xml:space="preserve"> пойманного, осужденного и казненного </w:t>
      </w:r>
      <w:r w:rsidR="00FA3048">
        <w:rPr>
          <w:rFonts w:ascii="Arial" w:hAnsi="Arial" w:cs="Arial"/>
        </w:rPr>
        <w:t>героя: это своего рода загробные воспоминания, похожие на</w:t>
      </w:r>
      <w:r>
        <w:rPr>
          <w:rFonts w:ascii="Arial" w:hAnsi="Arial" w:cs="Arial"/>
        </w:rPr>
        <w:t xml:space="preserve"> медленный</w:t>
      </w:r>
      <w:r w:rsidR="00FA3048">
        <w:rPr>
          <w:rFonts w:ascii="Arial" w:hAnsi="Arial" w:cs="Arial"/>
        </w:rPr>
        <w:t xml:space="preserve"> кошмар. А </w:t>
      </w:r>
      <w:r w:rsidR="00E460A7">
        <w:rPr>
          <w:rFonts w:ascii="Arial" w:hAnsi="Arial" w:cs="Arial"/>
        </w:rPr>
        <w:t xml:space="preserve">во </w:t>
      </w:r>
      <w:r w:rsidR="00FA3048">
        <w:rPr>
          <w:rFonts w:ascii="Arial" w:hAnsi="Arial" w:cs="Arial"/>
        </w:rPr>
        <w:t>втор</w:t>
      </w:r>
      <w:r w:rsidR="00E460A7">
        <w:rPr>
          <w:rFonts w:ascii="Arial" w:hAnsi="Arial" w:cs="Arial"/>
        </w:rPr>
        <w:t>ой</w:t>
      </w:r>
      <w:r w:rsidR="00FA3048">
        <w:rPr>
          <w:rFonts w:ascii="Arial" w:hAnsi="Arial" w:cs="Arial"/>
        </w:rPr>
        <w:t xml:space="preserve"> част</w:t>
      </w:r>
      <w:r w:rsidR="00E460A7">
        <w:rPr>
          <w:rFonts w:ascii="Arial" w:hAnsi="Arial" w:cs="Arial"/>
        </w:rPr>
        <w:t>и</w:t>
      </w:r>
      <w:r w:rsidR="00FA3048">
        <w:rPr>
          <w:rFonts w:ascii="Arial" w:hAnsi="Arial" w:cs="Arial"/>
        </w:rPr>
        <w:t xml:space="preserve"> </w:t>
      </w:r>
      <w:r w:rsidR="001E55DA">
        <w:rPr>
          <w:rFonts w:ascii="Arial" w:hAnsi="Arial" w:cs="Arial"/>
        </w:rPr>
        <w:t>–</w:t>
      </w:r>
      <w:r w:rsidR="00E460A7">
        <w:rPr>
          <w:rFonts w:ascii="Arial" w:hAnsi="Arial" w:cs="Arial"/>
        </w:rPr>
        <w:t xml:space="preserve"> в</w:t>
      </w:r>
      <w:r w:rsidR="00FA3048">
        <w:rPr>
          <w:rFonts w:ascii="Arial" w:hAnsi="Arial" w:cs="Arial"/>
        </w:rPr>
        <w:t xml:space="preserve"> </w:t>
      </w:r>
      <w:r w:rsidR="00FA3048">
        <w:rPr>
          <w:rFonts w:ascii="Arial" w:hAnsi="Arial" w:cs="Arial"/>
          <w:b/>
        </w:rPr>
        <w:t>«</w:t>
      </w:r>
      <w:r w:rsidR="00FA3048" w:rsidRPr="000864EF">
        <w:rPr>
          <w:rFonts w:ascii="Arial" w:hAnsi="Arial" w:cs="Arial"/>
          <w:b/>
        </w:rPr>
        <w:t>Вечерн</w:t>
      </w:r>
      <w:r w:rsidR="00E460A7">
        <w:rPr>
          <w:rFonts w:ascii="Arial" w:hAnsi="Arial" w:cs="Arial"/>
          <w:b/>
        </w:rPr>
        <w:t>ей</w:t>
      </w:r>
      <w:r w:rsidR="00FA3048" w:rsidRPr="000864EF">
        <w:rPr>
          <w:rFonts w:ascii="Arial" w:hAnsi="Arial" w:cs="Arial"/>
          <w:b/>
        </w:rPr>
        <w:t xml:space="preserve"> вяз</w:t>
      </w:r>
      <w:r w:rsidR="00E460A7">
        <w:rPr>
          <w:rFonts w:ascii="Arial" w:hAnsi="Arial" w:cs="Arial"/>
          <w:b/>
        </w:rPr>
        <w:t>и</w:t>
      </w:r>
      <w:r w:rsidR="00FA3048" w:rsidRPr="000864EF">
        <w:rPr>
          <w:rFonts w:ascii="Arial" w:hAnsi="Arial" w:cs="Arial"/>
          <w:b/>
        </w:rPr>
        <w:t>»</w:t>
      </w:r>
      <w:r w:rsidR="00F11DCA">
        <w:rPr>
          <w:rFonts w:ascii="Arial" w:hAnsi="Arial" w:cs="Arial"/>
        </w:rPr>
        <w:t xml:space="preserve"> </w:t>
      </w:r>
      <w:r w:rsidR="00E33961">
        <w:rPr>
          <w:rFonts w:ascii="Arial" w:hAnsi="Arial" w:cs="Arial"/>
        </w:rPr>
        <w:t>–</w:t>
      </w:r>
      <w:r w:rsidR="00F11DCA">
        <w:rPr>
          <w:rFonts w:ascii="Arial" w:hAnsi="Arial" w:cs="Arial"/>
        </w:rPr>
        <w:t xml:space="preserve"> </w:t>
      </w:r>
      <w:r w:rsidR="00E460A7">
        <w:rPr>
          <w:rFonts w:ascii="Arial" w:hAnsi="Arial" w:cs="Arial"/>
        </w:rPr>
        <w:t>говорится о</w:t>
      </w:r>
      <w:r w:rsidR="003967C3">
        <w:rPr>
          <w:rFonts w:ascii="Arial" w:hAnsi="Arial" w:cs="Arial"/>
        </w:rPr>
        <w:t xml:space="preserve"> дальнейшей</w:t>
      </w:r>
      <w:r>
        <w:rPr>
          <w:rFonts w:ascii="Arial" w:hAnsi="Arial" w:cs="Arial"/>
        </w:rPr>
        <w:t xml:space="preserve"> участи</w:t>
      </w:r>
      <w:r w:rsidR="00E460A7">
        <w:rPr>
          <w:rFonts w:ascii="Arial" w:hAnsi="Arial" w:cs="Arial"/>
        </w:rPr>
        <w:t xml:space="preserve"> </w:t>
      </w:r>
      <w:r w:rsidR="00AB6D7B">
        <w:rPr>
          <w:rFonts w:ascii="Arial" w:hAnsi="Arial" w:cs="Arial"/>
        </w:rPr>
        <w:t>подруги</w:t>
      </w:r>
      <w:r w:rsidR="00E460A7">
        <w:rPr>
          <w:rFonts w:ascii="Arial" w:hAnsi="Arial" w:cs="Arial"/>
        </w:rPr>
        <w:t xml:space="preserve"> убийцы,</w:t>
      </w:r>
      <w:r>
        <w:rPr>
          <w:rFonts w:ascii="Arial" w:hAnsi="Arial" w:cs="Arial"/>
        </w:rPr>
        <w:t xml:space="preserve"> юной матери</w:t>
      </w:r>
      <w:r w:rsidR="00E460A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вдовы.</w:t>
      </w:r>
    </w:p>
    <w:p w14:paraId="28C1E60C" w14:textId="77777777" w:rsidR="00B1497C" w:rsidRDefault="00B1497C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31A324B0" w14:textId="66EF6349" w:rsidR="00B1497C" w:rsidRDefault="003C1D14" w:rsidP="007E49E4">
      <w:pPr>
        <w:spacing w:after="0" w:line="360" w:lineRule="auto"/>
        <w:ind w:firstLine="709"/>
        <w:rPr>
          <w:rFonts w:ascii="Arial" w:hAnsi="Arial" w:cs="Arial"/>
        </w:rPr>
      </w:pPr>
      <w:r w:rsidRPr="003C1D14">
        <w:rPr>
          <w:rFonts w:ascii="Arial" w:hAnsi="Arial" w:cs="Arial"/>
          <w:b/>
        </w:rPr>
        <w:t>«Человек, который ел смерть. 1793»</w:t>
      </w:r>
      <w:r>
        <w:rPr>
          <w:rFonts w:ascii="Arial" w:hAnsi="Arial" w:cs="Arial"/>
        </w:rPr>
        <w:t xml:space="preserve"> </w:t>
      </w:r>
      <w:r w:rsidR="00B1497C" w:rsidRPr="003C1D14">
        <w:rPr>
          <w:rFonts w:ascii="Arial" w:hAnsi="Arial" w:cs="Arial"/>
          <w:b/>
        </w:rPr>
        <w:t>Борислав</w:t>
      </w:r>
      <w:r w:rsidRPr="003C1D14">
        <w:rPr>
          <w:rFonts w:ascii="Arial" w:hAnsi="Arial" w:cs="Arial"/>
          <w:b/>
        </w:rPr>
        <w:t>а</w:t>
      </w:r>
      <w:r w:rsidR="00B1497C" w:rsidRPr="003C1D14">
        <w:rPr>
          <w:rFonts w:ascii="Arial" w:hAnsi="Arial" w:cs="Arial"/>
          <w:b/>
        </w:rPr>
        <w:t xml:space="preserve"> Пекич</w:t>
      </w:r>
      <w:r w:rsidRPr="003C1D14">
        <w:rPr>
          <w:rFonts w:ascii="Arial" w:hAnsi="Arial" w:cs="Arial"/>
          <w:b/>
        </w:rPr>
        <w:t>а</w:t>
      </w:r>
      <w:r w:rsidR="00B1497C">
        <w:rPr>
          <w:rFonts w:ascii="Arial" w:hAnsi="Arial" w:cs="Arial"/>
        </w:rPr>
        <w:t xml:space="preserve"> (1930–1992)</w:t>
      </w:r>
      <w:r>
        <w:rPr>
          <w:rFonts w:ascii="Arial" w:hAnsi="Arial" w:cs="Arial"/>
        </w:rPr>
        <w:t xml:space="preserve">. Перевод литературоведа и журналиста </w:t>
      </w:r>
      <w:r w:rsidRPr="003C1D14">
        <w:rPr>
          <w:rFonts w:ascii="Arial" w:hAnsi="Arial" w:cs="Arial"/>
          <w:b/>
        </w:rPr>
        <w:t>Василия Соколова</w:t>
      </w:r>
      <w:r>
        <w:rPr>
          <w:rFonts w:ascii="Arial" w:hAnsi="Arial" w:cs="Arial"/>
        </w:rPr>
        <w:t>, его же – краткий очерк</w:t>
      </w:r>
      <w:r w:rsidR="00A04F18">
        <w:rPr>
          <w:rFonts w:ascii="Arial" w:hAnsi="Arial" w:cs="Arial"/>
        </w:rPr>
        <w:t xml:space="preserve"> жизни и творчества</w:t>
      </w:r>
      <w:r>
        <w:rPr>
          <w:rFonts w:ascii="Arial" w:hAnsi="Arial" w:cs="Arial"/>
        </w:rPr>
        <w:t xml:space="preserve"> </w:t>
      </w:r>
      <w:r w:rsidR="00B91A01">
        <w:rPr>
          <w:rFonts w:ascii="Arial" w:hAnsi="Arial" w:cs="Arial"/>
        </w:rPr>
        <w:t xml:space="preserve">сербского </w:t>
      </w:r>
      <w:r>
        <w:rPr>
          <w:rFonts w:ascii="Arial" w:hAnsi="Arial" w:cs="Arial"/>
        </w:rPr>
        <w:t>автора</w:t>
      </w:r>
      <w:r w:rsidR="00D1559A">
        <w:rPr>
          <w:rFonts w:ascii="Arial" w:hAnsi="Arial" w:cs="Arial"/>
        </w:rPr>
        <w:t>.</w:t>
      </w:r>
      <w:r w:rsidR="0078676E">
        <w:rPr>
          <w:rFonts w:ascii="Arial" w:hAnsi="Arial" w:cs="Arial"/>
        </w:rPr>
        <w:t xml:space="preserve"> Это рассказ из времен Великой французской революции и Террора. </w:t>
      </w:r>
      <w:r w:rsidR="004271E6">
        <w:rPr>
          <w:rFonts w:ascii="Arial" w:hAnsi="Arial" w:cs="Arial"/>
        </w:rPr>
        <w:t>Мелкий служащий Дворца правосудия</w:t>
      </w:r>
      <w:r w:rsidR="0078676E">
        <w:rPr>
          <w:rFonts w:ascii="Arial" w:hAnsi="Arial" w:cs="Arial"/>
        </w:rPr>
        <w:t xml:space="preserve">, в </w:t>
      </w:r>
      <w:r w:rsidR="004271E6">
        <w:rPr>
          <w:rFonts w:ascii="Arial" w:hAnsi="Arial" w:cs="Arial"/>
        </w:rPr>
        <w:t xml:space="preserve">чьи </w:t>
      </w:r>
      <w:r w:rsidR="0078676E">
        <w:rPr>
          <w:rFonts w:ascii="Arial" w:hAnsi="Arial" w:cs="Arial"/>
        </w:rPr>
        <w:t xml:space="preserve">обязанности входило </w:t>
      </w:r>
      <w:r w:rsidR="004271E6">
        <w:rPr>
          <w:rFonts w:ascii="Arial" w:hAnsi="Arial" w:cs="Arial"/>
        </w:rPr>
        <w:t xml:space="preserve">выписывать </w:t>
      </w:r>
      <w:r w:rsidR="00B91A01">
        <w:rPr>
          <w:rFonts w:ascii="Arial" w:hAnsi="Arial" w:cs="Arial"/>
        </w:rPr>
        <w:t>«</w:t>
      </w:r>
      <w:r w:rsidR="004271E6">
        <w:rPr>
          <w:rFonts w:ascii="Arial" w:hAnsi="Arial" w:cs="Arial"/>
        </w:rPr>
        <w:t>направление</w:t>
      </w:r>
      <w:r w:rsidR="00B91A01">
        <w:rPr>
          <w:rFonts w:ascii="Arial" w:hAnsi="Arial" w:cs="Arial"/>
        </w:rPr>
        <w:t>»</w:t>
      </w:r>
      <w:r w:rsidR="004271E6">
        <w:rPr>
          <w:rFonts w:ascii="Arial" w:hAnsi="Arial" w:cs="Arial"/>
        </w:rPr>
        <w:t xml:space="preserve"> на</w:t>
      </w:r>
      <w:r w:rsidR="0078676E">
        <w:rPr>
          <w:rFonts w:ascii="Arial" w:hAnsi="Arial" w:cs="Arial"/>
        </w:rPr>
        <w:t xml:space="preserve"> гильотинировани</w:t>
      </w:r>
      <w:r w:rsidR="004271E6">
        <w:rPr>
          <w:rFonts w:ascii="Arial" w:hAnsi="Arial" w:cs="Arial"/>
        </w:rPr>
        <w:t>е</w:t>
      </w:r>
      <w:r w:rsidR="0078676E">
        <w:rPr>
          <w:rFonts w:ascii="Arial" w:hAnsi="Arial" w:cs="Arial"/>
        </w:rPr>
        <w:t xml:space="preserve">, </w:t>
      </w:r>
      <w:r w:rsidR="004271E6">
        <w:rPr>
          <w:rFonts w:ascii="Arial" w:hAnsi="Arial" w:cs="Arial"/>
        </w:rPr>
        <w:t>сначала</w:t>
      </w:r>
      <w:r w:rsidR="0078676E">
        <w:rPr>
          <w:rFonts w:ascii="Arial" w:hAnsi="Arial" w:cs="Arial"/>
        </w:rPr>
        <w:t xml:space="preserve"> по оплошности</w:t>
      </w:r>
      <w:r w:rsidR="004271E6">
        <w:rPr>
          <w:rFonts w:ascii="Arial" w:hAnsi="Arial" w:cs="Arial"/>
        </w:rPr>
        <w:t>, а потом сознательно стал съедать по одному приговору в день…</w:t>
      </w:r>
    </w:p>
    <w:p w14:paraId="5AC354F8" w14:textId="77777777" w:rsidR="0025364B" w:rsidRDefault="0025364B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129F908D" w14:textId="45AEF6CB" w:rsidR="0025364B" w:rsidRDefault="0025364B" w:rsidP="007E49E4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поэтической рубрике – </w:t>
      </w:r>
      <w:r w:rsidRPr="0025364B">
        <w:rPr>
          <w:rFonts w:ascii="Arial" w:hAnsi="Arial" w:cs="Arial"/>
          <w:b/>
        </w:rPr>
        <w:t>«А себя ли я брею?»</w:t>
      </w:r>
      <w:r>
        <w:rPr>
          <w:rFonts w:ascii="Arial" w:hAnsi="Arial" w:cs="Arial"/>
        </w:rPr>
        <w:t>, подборка стихо</w:t>
      </w:r>
      <w:r w:rsidR="00AB6D7B">
        <w:rPr>
          <w:rFonts w:ascii="Arial" w:hAnsi="Arial" w:cs="Arial"/>
        </w:rPr>
        <w:t>творений</w:t>
      </w:r>
      <w:r>
        <w:rPr>
          <w:rFonts w:ascii="Arial" w:hAnsi="Arial" w:cs="Arial"/>
        </w:rPr>
        <w:t xml:space="preserve"> ирландского поэта </w:t>
      </w:r>
      <w:r w:rsidRPr="0025364B">
        <w:rPr>
          <w:rFonts w:ascii="Arial" w:hAnsi="Arial" w:cs="Arial"/>
          <w:b/>
        </w:rPr>
        <w:t>Пэта Борана</w:t>
      </w:r>
      <w:r>
        <w:rPr>
          <w:rFonts w:ascii="Arial" w:hAnsi="Arial" w:cs="Arial"/>
        </w:rPr>
        <w:t xml:space="preserve"> (</w:t>
      </w:r>
      <w:r w:rsidR="00B71235">
        <w:rPr>
          <w:rFonts w:ascii="Arial" w:hAnsi="Arial" w:cs="Arial"/>
        </w:rPr>
        <w:t xml:space="preserve">р. </w:t>
      </w:r>
      <w:r>
        <w:rPr>
          <w:rFonts w:ascii="Arial" w:hAnsi="Arial" w:cs="Arial"/>
        </w:rPr>
        <w:t xml:space="preserve">1963), перевод с английского и вступление </w:t>
      </w:r>
      <w:r w:rsidRPr="0025364B">
        <w:rPr>
          <w:rFonts w:ascii="Arial" w:hAnsi="Arial" w:cs="Arial"/>
          <w:b/>
        </w:rPr>
        <w:t>Григория Кружкова</w:t>
      </w:r>
      <w:r>
        <w:rPr>
          <w:rFonts w:ascii="Arial" w:hAnsi="Arial" w:cs="Arial"/>
        </w:rPr>
        <w:t>.</w:t>
      </w:r>
    </w:p>
    <w:p w14:paraId="0E793EA0" w14:textId="77777777" w:rsidR="00C11D7D" w:rsidRDefault="00C11D7D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5C644BF3" w14:textId="129D4C3B" w:rsidR="00C11D7D" w:rsidRDefault="00C11D7D" w:rsidP="007E49E4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Фрагмент романа каталонца </w:t>
      </w:r>
      <w:r w:rsidRPr="00C11D7D">
        <w:rPr>
          <w:rFonts w:ascii="Arial" w:hAnsi="Arial" w:cs="Arial"/>
          <w:b/>
        </w:rPr>
        <w:t>Альберта Санчеса Пиньоля</w:t>
      </w:r>
      <w:r>
        <w:rPr>
          <w:rFonts w:ascii="Arial" w:hAnsi="Arial" w:cs="Arial"/>
        </w:rPr>
        <w:t xml:space="preserve"> (</w:t>
      </w:r>
      <w:r w:rsidR="00BA0DE6">
        <w:rPr>
          <w:rFonts w:ascii="Arial" w:hAnsi="Arial" w:cs="Arial"/>
        </w:rPr>
        <w:t xml:space="preserve">р. </w:t>
      </w:r>
      <w:r>
        <w:rPr>
          <w:rFonts w:ascii="Arial" w:hAnsi="Arial" w:cs="Arial"/>
        </w:rPr>
        <w:t xml:space="preserve">1965) </w:t>
      </w:r>
      <w:r w:rsidRPr="00C11D7D">
        <w:rPr>
          <w:rFonts w:ascii="Arial" w:hAnsi="Arial" w:cs="Arial"/>
          <w:b/>
        </w:rPr>
        <w:t>«Фунгус</w:t>
      </w:r>
      <w:r w:rsidR="00BA0DE6">
        <w:rPr>
          <w:rFonts w:ascii="Arial" w:hAnsi="Arial" w:cs="Arial"/>
          <w:b/>
        </w:rPr>
        <w:t>, король Пиренейских гор</w:t>
      </w:r>
      <w:r w:rsidRPr="00C11D7D">
        <w:rPr>
          <w:rFonts w:ascii="Arial" w:hAnsi="Arial" w:cs="Arial"/>
          <w:b/>
        </w:rPr>
        <w:t>»</w:t>
      </w:r>
      <w:r w:rsidR="00BA0DE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BA0DE6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еревод </w:t>
      </w:r>
      <w:r w:rsidR="00115366">
        <w:rPr>
          <w:rFonts w:ascii="Arial" w:hAnsi="Arial" w:cs="Arial"/>
        </w:rPr>
        <w:t xml:space="preserve">под редакцией </w:t>
      </w:r>
      <w:r w:rsidR="00115366" w:rsidRPr="00115366">
        <w:rPr>
          <w:rFonts w:ascii="Arial" w:hAnsi="Arial" w:cs="Arial"/>
          <w:b/>
        </w:rPr>
        <w:t>Нины Авровой-Раабен</w:t>
      </w:r>
      <w:r w:rsidR="00115366">
        <w:rPr>
          <w:rFonts w:ascii="Arial" w:hAnsi="Arial" w:cs="Arial"/>
        </w:rPr>
        <w:t>. Она же взяла у писателя интервью.</w:t>
      </w:r>
    </w:p>
    <w:p w14:paraId="0EC2A297" w14:textId="77777777" w:rsidR="00594CCD" w:rsidRDefault="00594CCD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5BE43141" w14:textId="15E51849" w:rsidR="00594CCD" w:rsidRDefault="00594CCD" w:rsidP="007E49E4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Далее – главы из книги </w:t>
      </w:r>
      <w:r w:rsidRPr="00594CCD">
        <w:rPr>
          <w:rFonts w:ascii="Arial" w:hAnsi="Arial" w:cs="Arial"/>
          <w:b/>
        </w:rPr>
        <w:t>«Финляндия Старого ворчуна: 100 обычных лет» Туомаса Кюрё</w:t>
      </w:r>
      <w:r>
        <w:rPr>
          <w:rFonts w:ascii="Arial" w:hAnsi="Arial" w:cs="Arial"/>
        </w:rPr>
        <w:t xml:space="preserve"> (1974). </w:t>
      </w:r>
      <w:r w:rsidRPr="00594CCD">
        <w:rPr>
          <w:rFonts w:ascii="Arial" w:hAnsi="Arial" w:cs="Arial"/>
          <w:b/>
        </w:rPr>
        <w:t>Наталь</w:t>
      </w:r>
      <w:r>
        <w:rPr>
          <w:rFonts w:ascii="Arial" w:hAnsi="Arial" w:cs="Arial"/>
          <w:b/>
        </w:rPr>
        <w:t>я</w:t>
      </w:r>
      <w:r w:rsidRPr="00594CCD">
        <w:rPr>
          <w:rFonts w:ascii="Arial" w:hAnsi="Arial" w:cs="Arial"/>
          <w:b/>
        </w:rPr>
        <w:t xml:space="preserve"> Михайлов</w:t>
      </w:r>
      <w:r>
        <w:rPr>
          <w:rFonts w:ascii="Arial" w:hAnsi="Arial" w:cs="Arial"/>
          <w:b/>
        </w:rPr>
        <w:t xml:space="preserve">а </w:t>
      </w:r>
      <w:r w:rsidR="00BA0DE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перевод с финского и вступление, где говорится, что автор </w:t>
      </w:r>
      <w:r w:rsidRPr="00594CCD">
        <w:rPr>
          <w:rFonts w:ascii="Arial" w:hAnsi="Arial" w:cs="Arial"/>
          <w:i/>
        </w:rPr>
        <w:t>«получил известность благодаря серии книг с весьма оригинальным главным персонажем — 80-летним финским пенсионером с характером из разряда “Не могу молчать!”. Этот старик, который постоянно всем недоволен, высказывает свое мнение по поводу всех и вся. В результате повести о нем становятся своеобразной “энциклопедией ф</w:t>
      </w:r>
      <w:r w:rsidR="00AB6D7B">
        <w:rPr>
          <w:rFonts w:ascii="Arial" w:hAnsi="Arial" w:cs="Arial"/>
          <w:i/>
        </w:rPr>
        <w:t xml:space="preserve">инской </w:t>
      </w:r>
      <w:proofErr w:type="gramStart"/>
      <w:r w:rsidR="00AB6D7B">
        <w:rPr>
          <w:rFonts w:ascii="Arial" w:hAnsi="Arial" w:cs="Arial"/>
          <w:i/>
        </w:rPr>
        <w:t>жизни”</w:t>
      </w:r>
      <w:r w:rsidRPr="00594CCD">
        <w:rPr>
          <w:rFonts w:ascii="Arial" w:hAnsi="Arial" w:cs="Arial"/>
          <w:i/>
        </w:rPr>
        <w:t>…</w:t>
      </w:r>
      <w:proofErr w:type="gramEnd"/>
      <w:r w:rsidRPr="00594CCD">
        <w:rPr>
          <w:rFonts w:ascii="Arial" w:hAnsi="Arial" w:cs="Arial"/>
          <w:i/>
        </w:rPr>
        <w:t>»</w:t>
      </w:r>
    </w:p>
    <w:p w14:paraId="5C425F81" w14:textId="77777777" w:rsidR="002A3A7D" w:rsidRDefault="002A3A7D" w:rsidP="007E49E4">
      <w:pPr>
        <w:spacing w:after="0" w:line="360" w:lineRule="auto"/>
        <w:ind w:firstLine="709"/>
        <w:rPr>
          <w:rFonts w:ascii="Arial" w:hAnsi="Arial" w:cs="Arial"/>
          <w:i/>
        </w:rPr>
      </w:pPr>
    </w:p>
    <w:p w14:paraId="7956D058" w14:textId="3D8D0937" w:rsidR="002A3A7D" w:rsidRPr="00041E85" w:rsidRDefault="002A3A7D" w:rsidP="007E49E4">
      <w:pPr>
        <w:spacing w:after="0" w:line="360" w:lineRule="auto"/>
        <w:ind w:firstLine="709"/>
        <w:rPr>
          <w:rFonts w:ascii="Arial" w:hAnsi="Arial" w:cs="Arial"/>
        </w:rPr>
      </w:pPr>
      <w:r w:rsidRPr="002A3A7D">
        <w:rPr>
          <w:rFonts w:ascii="Arial" w:hAnsi="Arial" w:cs="Arial"/>
          <w:b/>
        </w:rPr>
        <w:t>«Из современной эфиопской прозы»</w:t>
      </w:r>
      <w:r>
        <w:rPr>
          <w:rFonts w:ascii="Arial" w:hAnsi="Arial" w:cs="Arial"/>
        </w:rPr>
        <w:t xml:space="preserve"> в переводе с английского и со вступлением поэта и эссеиста </w:t>
      </w:r>
      <w:r w:rsidRPr="002A3A7D">
        <w:rPr>
          <w:rFonts w:ascii="Arial" w:hAnsi="Arial" w:cs="Arial"/>
          <w:b/>
        </w:rPr>
        <w:t>Александра Стесина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D1A23">
        <w:rPr>
          <w:rFonts w:ascii="Arial" w:hAnsi="Arial" w:cs="Arial"/>
        </w:rPr>
        <w:t xml:space="preserve">р. </w:t>
      </w:r>
      <w:r>
        <w:rPr>
          <w:rFonts w:ascii="Arial" w:hAnsi="Arial" w:cs="Arial"/>
        </w:rPr>
        <w:t xml:space="preserve">1978). </w:t>
      </w:r>
      <w:r w:rsidRPr="002A3A7D">
        <w:rPr>
          <w:rFonts w:ascii="Arial" w:hAnsi="Arial" w:cs="Arial"/>
          <w:b/>
        </w:rPr>
        <w:t>Мааза Менгисте, Динау Менгесту, Мети Бирабиро</w:t>
      </w:r>
      <w:r w:rsidRPr="002A3A7D">
        <w:rPr>
          <w:rFonts w:ascii="Arial" w:hAnsi="Arial" w:cs="Arial"/>
        </w:rPr>
        <w:t xml:space="preserve">. </w:t>
      </w:r>
      <w:r w:rsidRPr="002A3A7D">
        <w:rPr>
          <w:rFonts w:ascii="Arial" w:hAnsi="Arial" w:cs="Arial"/>
          <w:i/>
        </w:rPr>
        <w:t xml:space="preserve">«Все они… принадлежат к поколению, которое Динау в своем первом романе окрестил “детьми </w:t>
      </w:r>
      <w:proofErr w:type="gramStart"/>
      <w:r w:rsidRPr="002A3A7D">
        <w:rPr>
          <w:rFonts w:ascii="Arial" w:hAnsi="Arial" w:cs="Arial"/>
          <w:i/>
        </w:rPr>
        <w:t>революции”…</w:t>
      </w:r>
      <w:proofErr w:type="gramEnd"/>
      <w:r w:rsidRPr="002A3A7D">
        <w:rPr>
          <w:rFonts w:ascii="Arial" w:hAnsi="Arial" w:cs="Arial"/>
          <w:i/>
        </w:rPr>
        <w:t xml:space="preserve"> Все трое с детства живут в Америке, пишут по-английски и при этом представляют именно эфиопскую литературу, являясь не просто ее частью, а ее выходом в мир. Не будет преувеличением сказать, что благодаря им поколение эфиопских “детей революции” приобрело статус важного литературного явления»</w:t>
      </w:r>
      <w:r w:rsidRPr="002A3A7D">
        <w:rPr>
          <w:rFonts w:ascii="Arial" w:hAnsi="Arial" w:cs="Arial"/>
        </w:rPr>
        <w:t>.</w:t>
      </w:r>
    </w:p>
    <w:p w14:paraId="1283C32C" w14:textId="77777777" w:rsidR="009C1AAD" w:rsidRPr="00041E85" w:rsidRDefault="009C1AAD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63E3248E" w14:textId="0189ACB8" w:rsidR="009C1AAD" w:rsidRDefault="009C1AAD" w:rsidP="007E49E4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Рубрика </w:t>
      </w:r>
      <w:r w:rsidRPr="009C1AAD">
        <w:rPr>
          <w:rFonts w:ascii="Arial" w:hAnsi="Arial" w:cs="Arial"/>
          <w:b/>
        </w:rPr>
        <w:t>«Из классики ХХ века»</w:t>
      </w:r>
      <w:r>
        <w:rPr>
          <w:rFonts w:ascii="Arial" w:hAnsi="Arial" w:cs="Arial"/>
        </w:rPr>
        <w:t xml:space="preserve">. Стихи </w:t>
      </w:r>
      <w:r w:rsidRPr="009C1AAD">
        <w:rPr>
          <w:rFonts w:ascii="Arial" w:hAnsi="Arial" w:cs="Arial"/>
          <w:b/>
        </w:rPr>
        <w:t>Софии де Мелло Брейнер Андр</w:t>
      </w:r>
      <w:r w:rsidR="00DD1A23">
        <w:rPr>
          <w:rFonts w:ascii="Arial" w:hAnsi="Arial" w:cs="Arial"/>
          <w:b/>
        </w:rPr>
        <w:t>е</w:t>
      </w:r>
      <w:r w:rsidRPr="009C1AAD">
        <w:rPr>
          <w:rFonts w:ascii="Arial" w:hAnsi="Arial" w:cs="Arial"/>
          <w:b/>
        </w:rPr>
        <w:t xml:space="preserve">сен </w:t>
      </w:r>
      <w:r>
        <w:rPr>
          <w:rFonts w:ascii="Arial" w:hAnsi="Arial" w:cs="Arial"/>
        </w:rPr>
        <w:t xml:space="preserve">(1919–2004) в переводе и со вступлением </w:t>
      </w:r>
      <w:r w:rsidRPr="009C1AAD">
        <w:rPr>
          <w:rFonts w:ascii="Arial" w:hAnsi="Arial" w:cs="Arial"/>
          <w:b/>
        </w:rPr>
        <w:t>Варвары Махортовой</w:t>
      </w:r>
      <w:r>
        <w:rPr>
          <w:rFonts w:ascii="Arial" w:hAnsi="Arial" w:cs="Arial"/>
        </w:rPr>
        <w:t xml:space="preserve">, в котором приводятся слова поэтессы: </w:t>
      </w:r>
      <w:r w:rsidRPr="009C1AAD">
        <w:rPr>
          <w:rFonts w:ascii="Arial" w:hAnsi="Arial" w:cs="Arial"/>
          <w:i/>
        </w:rPr>
        <w:t>“Я соприкоснулась с поэзией прежде, чем узнала о существовании литературы. Я думала, что у стихов нет авторов, что они существуют сами по себе как неотъемлемая часть природы, присущая ей и растворенная в ней. И что достаточно успокоиться, сосредоточиться, чтобы их услышать”.</w:t>
      </w:r>
    </w:p>
    <w:p w14:paraId="1BFE56EC" w14:textId="77777777" w:rsidR="0015315C" w:rsidRDefault="0015315C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15315C">
        <w:rPr>
          <w:rFonts w:ascii="Arial" w:hAnsi="Arial" w:cs="Arial"/>
          <w:i/>
        </w:rPr>
        <w:t xml:space="preserve">В комнате я одна среди белых стен, </w:t>
      </w:r>
    </w:p>
    <w:p w14:paraId="07594E77" w14:textId="77777777" w:rsidR="0015315C" w:rsidRDefault="0015315C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15315C">
        <w:rPr>
          <w:rFonts w:ascii="Arial" w:hAnsi="Arial" w:cs="Arial"/>
          <w:i/>
        </w:rPr>
        <w:t xml:space="preserve">Сквозь синеву окна заходит ночь, </w:t>
      </w:r>
    </w:p>
    <w:p w14:paraId="0823DD96" w14:textId="77777777" w:rsidR="0015315C" w:rsidRDefault="0015315C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15315C">
        <w:rPr>
          <w:rFonts w:ascii="Arial" w:hAnsi="Arial" w:cs="Arial"/>
          <w:i/>
        </w:rPr>
        <w:t>Взгляд ее полон блеска высоких звезд.</w:t>
      </w:r>
    </w:p>
    <w:p w14:paraId="62F8795D" w14:textId="77777777" w:rsidR="0015315C" w:rsidRDefault="0015315C" w:rsidP="007E49E4">
      <w:pPr>
        <w:spacing w:after="0" w:line="360" w:lineRule="auto"/>
        <w:ind w:firstLine="709"/>
        <w:rPr>
          <w:rFonts w:ascii="Arial" w:hAnsi="Arial" w:cs="Arial"/>
          <w:i/>
        </w:rPr>
      </w:pPr>
    </w:p>
    <w:p w14:paraId="7154D5A0" w14:textId="7A497276" w:rsidR="0015315C" w:rsidRDefault="0015315C" w:rsidP="007E49E4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15315C">
        <w:rPr>
          <w:rFonts w:ascii="Arial" w:hAnsi="Arial" w:cs="Arial"/>
          <w:b/>
        </w:rPr>
        <w:t>«Литературное наследие»</w:t>
      </w:r>
      <w:r>
        <w:rPr>
          <w:rFonts w:ascii="Arial" w:hAnsi="Arial" w:cs="Arial"/>
        </w:rPr>
        <w:t xml:space="preserve"> </w:t>
      </w:r>
      <w:r w:rsidR="00C20D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классик американской поэзии </w:t>
      </w:r>
      <w:r w:rsidRPr="0015315C">
        <w:rPr>
          <w:rFonts w:ascii="Arial" w:hAnsi="Arial" w:cs="Arial"/>
          <w:b/>
        </w:rPr>
        <w:t>Эмили Дикинсон</w:t>
      </w:r>
      <w:r>
        <w:rPr>
          <w:rFonts w:ascii="Arial" w:hAnsi="Arial" w:cs="Arial"/>
        </w:rPr>
        <w:t xml:space="preserve"> (1830–1886)</w:t>
      </w:r>
      <w:r w:rsidR="002A6D2E">
        <w:rPr>
          <w:rFonts w:ascii="Arial" w:hAnsi="Arial" w:cs="Arial"/>
        </w:rPr>
        <w:t xml:space="preserve">. </w:t>
      </w:r>
      <w:r w:rsidR="002A6D2E" w:rsidRPr="00F63337">
        <w:rPr>
          <w:rFonts w:ascii="Arial" w:hAnsi="Arial" w:cs="Arial"/>
          <w:i/>
        </w:rPr>
        <w:t>«</w:t>
      </w:r>
      <w:r w:rsidR="00F63337" w:rsidRPr="00F63337">
        <w:rPr>
          <w:rFonts w:ascii="Arial" w:hAnsi="Arial" w:cs="Arial"/>
          <w:i/>
        </w:rPr>
        <w:t>Стихи Дикинсон, без</w:t>
      </w:r>
      <w:r w:rsidR="002A6D2E" w:rsidRPr="00F63337">
        <w:rPr>
          <w:rFonts w:ascii="Arial" w:hAnsi="Arial" w:cs="Arial"/>
          <w:i/>
        </w:rPr>
        <w:t>условно, заслуживают того, чтобы читать их сплошь, удивляться и делать все новые открытия»</w:t>
      </w:r>
      <w:r w:rsidR="002A6D2E">
        <w:rPr>
          <w:rFonts w:ascii="Arial" w:hAnsi="Arial" w:cs="Arial"/>
        </w:rPr>
        <w:t xml:space="preserve">, </w:t>
      </w:r>
      <w:r w:rsidR="00C20DE2">
        <w:rPr>
          <w:rFonts w:ascii="Arial" w:hAnsi="Arial" w:cs="Arial"/>
        </w:rPr>
        <w:t>–</w:t>
      </w:r>
      <w:r w:rsidR="002A6D2E">
        <w:rPr>
          <w:rFonts w:ascii="Arial" w:hAnsi="Arial" w:cs="Arial"/>
        </w:rPr>
        <w:t xml:space="preserve"> говорится во</w:t>
      </w:r>
      <w:r>
        <w:rPr>
          <w:rFonts w:ascii="Arial" w:hAnsi="Arial" w:cs="Arial"/>
        </w:rPr>
        <w:t xml:space="preserve"> </w:t>
      </w:r>
      <w:r w:rsidR="002A6D2E">
        <w:rPr>
          <w:rFonts w:ascii="Arial" w:hAnsi="Arial" w:cs="Arial"/>
        </w:rPr>
        <w:t>вступлении (</w:t>
      </w:r>
      <w:r w:rsidR="002A6D2E" w:rsidRPr="0015315C">
        <w:rPr>
          <w:rFonts w:ascii="Arial" w:hAnsi="Arial" w:cs="Arial"/>
          <w:b/>
        </w:rPr>
        <w:t>«Фрагменты об Эмили»</w:t>
      </w:r>
      <w:r w:rsidR="002A6D2E" w:rsidRPr="0015315C">
        <w:rPr>
          <w:rFonts w:ascii="Arial" w:hAnsi="Arial" w:cs="Arial"/>
        </w:rPr>
        <w:t>)</w:t>
      </w:r>
      <w:r w:rsidR="002A6D2E" w:rsidRPr="001531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перевод</w:t>
      </w:r>
      <w:r w:rsidR="002A6D2E">
        <w:rPr>
          <w:rFonts w:ascii="Arial" w:hAnsi="Arial" w:cs="Arial"/>
        </w:rPr>
        <w:t>чика публикуемой подборки</w:t>
      </w:r>
      <w:r>
        <w:rPr>
          <w:rFonts w:ascii="Arial" w:hAnsi="Arial" w:cs="Arial"/>
        </w:rPr>
        <w:t xml:space="preserve"> </w:t>
      </w:r>
      <w:r w:rsidRPr="0015315C">
        <w:rPr>
          <w:rFonts w:ascii="Arial" w:hAnsi="Arial" w:cs="Arial"/>
          <w:b/>
        </w:rPr>
        <w:t>Григория Кружкова</w:t>
      </w:r>
      <w:r>
        <w:rPr>
          <w:rFonts w:ascii="Arial" w:hAnsi="Arial" w:cs="Arial"/>
        </w:rPr>
        <w:t>.</w:t>
      </w:r>
    </w:p>
    <w:p w14:paraId="5E944A18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Есть одиночество пустынь, </w:t>
      </w:r>
    </w:p>
    <w:p w14:paraId="79EB5501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Безлюдие морей — </w:t>
      </w:r>
    </w:p>
    <w:p w14:paraId="542902D8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И смерти бесконечный сон — </w:t>
      </w:r>
    </w:p>
    <w:p w14:paraId="445EFF7F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Но это все живей — </w:t>
      </w:r>
    </w:p>
    <w:p w14:paraId="0B7C7B9D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Той заполярной тишины — </w:t>
      </w:r>
    </w:p>
    <w:p w14:paraId="419EECA8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Заброшенности той — </w:t>
      </w:r>
    </w:p>
    <w:p w14:paraId="08E9D2D5" w14:textId="77777777" w:rsidR="00F63337" w:rsidRP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 xml:space="preserve">Когда душа — сама с собой — </w:t>
      </w:r>
    </w:p>
    <w:p w14:paraId="0D49FB24" w14:textId="77777777" w:rsid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  <w:r w:rsidRPr="00F63337">
        <w:rPr>
          <w:rFonts w:ascii="Arial" w:hAnsi="Arial" w:cs="Arial"/>
          <w:i/>
        </w:rPr>
        <w:t>Живет — сама с собой.</w:t>
      </w:r>
    </w:p>
    <w:p w14:paraId="6A344BAC" w14:textId="77777777" w:rsidR="00F63337" w:rsidRDefault="00F63337" w:rsidP="007E49E4">
      <w:pPr>
        <w:spacing w:after="0" w:line="360" w:lineRule="auto"/>
        <w:ind w:firstLine="709"/>
        <w:rPr>
          <w:rFonts w:ascii="Arial" w:hAnsi="Arial" w:cs="Arial"/>
          <w:i/>
        </w:rPr>
      </w:pPr>
    </w:p>
    <w:p w14:paraId="7347FD24" w14:textId="4DAD5D2A" w:rsidR="00762B0F" w:rsidRDefault="00F63337" w:rsidP="00762B0F">
      <w:pPr>
        <w:spacing w:after="0" w:line="360" w:lineRule="auto"/>
        <w:ind w:firstLine="709"/>
        <w:rPr>
          <w:rFonts w:ascii="Arial" w:hAnsi="Arial" w:cs="Arial"/>
          <w:i/>
        </w:rPr>
      </w:pPr>
      <w:r w:rsidRPr="00762B0F">
        <w:rPr>
          <w:rFonts w:ascii="Arial" w:hAnsi="Arial" w:cs="Arial"/>
          <w:b/>
        </w:rPr>
        <w:t>«Из афрокубинского фольклора»</w:t>
      </w:r>
      <w:r>
        <w:rPr>
          <w:rFonts w:ascii="Arial" w:hAnsi="Arial" w:cs="Arial"/>
        </w:rPr>
        <w:t xml:space="preserve">. В этом разделе </w:t>
      </w:r>
      <w:r w:rsidR="00762B0F">
        <w:rPr>
          <w:rFonts w:ascii="Arial" w:hAnsi="Arial" w:cs="Arial"/>
        </w:rPr>
        <w:t xml:space="preserve">– </w:t>
      </w:r>
      <w:r w:rsidRPr="00762B0F">
        <w:rPr>
          <w:rFonts w:ascii="Arial" w:hAnsi="Arial" w:cs="Arial"/>
          <w:b/>
        </w:rPr>
        <w:t>Лиди</w:t>
      </w:r>
      <w:r w:rsidR="00762B0F" w:rsidRPr="00762B0F">
        <w:rPr>
          <w:rFonts w:ascii="Arial" w:hAnsi="Arial" w:cs="Arial"/>
          <w:b/>
        </w:rPr>
        <w:t>я</w:t>
      </w:r>
      <w:r w:rsidRPr="00762B0F">
        <w:rPr>
          <w:rFonts w:ascii="Arial" w:hAnsi="Arial" w:cs="Arial"/>
          <w:b/>
        </w:rPr>
        <w:t xml:space="preserve"> Кабрер</w:t>
      </w:r>
      <w:r w:rsidR="00762B0F" w:rsidRPr="00762B0F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 (1899–1991)</w:t>
      </w:r>
      <w:r w:rsidR="00762B0F">
        <w:rPr>
          <w:rFonts w:ascii="Arial" w:hAnsi="Arial" w:cs="Arial"/>
        </w:rPr>
        <w:t>, кубинская писательница, фол</w:t>
      </w:r>
      <w:r w:rsidR="00AB6D7B">
        <w:rPr>
          <w:rFonts w:ascii="Arial" w:hAnsi="Arial" w:cs="Arial"/>
        </w:rPr>
        <w:t>ьклорист и антрополог</w:t>
      </w:r>
      <w:r w:rsidR="00762B0F">
        <w:rPr>
          <w:rFonts w:ascii="Arial" w:hAnsi="Arial" w:cs="Arial"/>
        </w:rPr>
        <w:t xml:space="preserve">. Вот какими словами заканчивает переводчица </w:t>
      </w:r>
      <w:r w:rsidR="00AB6D7B" w:rsidRPr="00762B0F">
        <w:rPr>
          <w:rFonts w:ascii="Arial" w:hAnsi="Arial" w:cs="Arial"/>
          <w:b/>
        </w:rPr>
        <w:t>Дарь</w:t>
      </w:r>
      <w:r w:rsidR="00AB6D7B">
        <w:rPr>
          <w:rFonts w:ascii="Arial" w:hAnsi="Arial" w:cs="Arial"/>
          <w:b/>
        </w:rPr>
        <w:t>я</w:t>
      </w:r>
      <w:r w:rsidR="00AB6D7B" w:rsidRPr="00762B0F">
        <w:rPr>
          <w:rFonts w:ascii="Arial" w:hAnsi="Arial" w:cs="Arial"/>
          <w:b/>
        </w:rPr>
        <w:t xml:space="preserve"> Синицын</w:t>
      </w:r>
      <w:r w:rsidR="00AB6D7B">
        <w:rPr>
          <w:rFonts w:ascii="Arial" w:hAnsi="Arial" w:cs="Arial"/>
          <w:b/>
        </w:rPr>
        <w:t>а</w:t>
      </w:r>
      <w:r w:rsidR="00AB6D7B">
        <w:rPr>
          <w:rFonts w:ascii="Arial" w:hAnsi="Arial" w:cs="Arial"/>
        </w:rPr>
        <w:t xml:space="preserve"> </w:t>
      </w:r>
      <w:r w:rsidR="00762B0F">
        <w:rPr>
          <w:rFonts w:ascii="Arial" w:hAnsi="Arial" w:cs="Arial"/>
        </w:rPr>
        <w:t xml:space="preserve">свое вступление к публикации: </w:t>
      </w:r>
      <w:r w:rsidR="00762B0F" w:rsidRPr="00762B0F">
        <w:rPr>
          <w:rFonts w:ascii="Arial" w:hAnsi="Arial" w:cs="Arial"/>
          <w:i/>
        </w:rPr>
        <w:t>«Каждая из пяти представленных в нынешнем номере журнала “Черных сказок” Лидии Кабреры на разные лады говорит о том, что жизнь и — по возможности — свобода предпочтительнее власти и печали, и этот кубинский урок всему миру вот уже больше восьмидесяти лет не теряет актуальности».</w:t>
      </w:r>
    </w:p>
    <w:p w14:paraId="2BC7515B" w14:textId="77777777" w:rsidR="00041E85" w:rsidRDefault="00041E85" w:rsidP="00762B0F">
      <w:pPr>
        <w:spacing w:after="0" w:line="360" w:lineRule="auto"/>
        <w:ind w:firstLine="709"/>
        <w:rPr>
          <w:rFonts w:ascii="Arial" w:hAnsi="Arial" w:cs="Arial"/>
          <w:i/>
        </w:rPr>
      </w:pPr>
    </w:p>
    <w:p w14:paraId="1888CC87" w14:textId="0DE5F54B" w:rsidR="00041E85" w:rsidRDefault="00041E85" w:rsidP="00762B0F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DB2B39">
        <w:rPr>
          <w:rFonts w:ascii="Arial" w:hAnsi="Arial" w:cs="Arial"/>
          <w:b/>
        </w:rPr>
        <w:t>«</w:t>
      </w:r>
      <w:r w:rsidR="00DB2B39" w:rsidRPr="00DB2B39">
        <w:rPr>
          <w:rFonts w:ascii="Arial" w:hAnsi="Arial" w:cs="Arial"/>
          <w:b/>
          <w:lang w:val="en-US"/>
        </w:rPr>
        <w:t>NB</w:t>
      </w:r>
      <w:r w:rsidRPr="00DB2B39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70504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DB2B39">
        <w:rPr>
          <w:rFonts w:ascii="Arial" w:hAnsi="Arial" w:cs="Arial"/>
          <w:b/>
        </w:rPr>
        <w:t>«Проэмы»</w:t>
      </w:r>
      <w:r w:rsidR="00680957">
        <w:rPr>
          <w:rFonts w:ascii="Arial" w:hAnsi="Arial" w:cs="Arial"/>
        </w:rPr>
        <w:t xml:space="preserve"> выдающегося французского поэта</w:t>
      </w:r>
      <w:r w:rsidR="00AE79F3">
        <w:rPr>
          <w:rFonts w:ascii="Arial" w:hAnsi="Arial" w:cs="Arial"/>
        </w:rPr>
        <w:t xml:space="preserve"> и</w:t>
      </w:r>
      <w:r w:rsidR="00680957">
        <w:rPr>
          <w:rFonts w:ascii="Arial" w:hAnsi="Arial" w:cs="Arial"/>
        </w:rPr>
        <w:t xml:space="preserve"> эссеиста</w:t>
      </w:r>
      <w:r>
        <w:rPr>
          <w:rFonts w:ascii="Arial" w:hAnsi="Arial" w:cs="Arial"/>
        </w:rPr>
        <w:t xml:space="preserve"> </w:t>
      </w:r>
      <w:r w:rsidRPr="00DB2B39">
        <w:rPr>
          <w:rFonts w:ascii="Arial" w:hAnsi="Arial" w:cs="Arial"/>
          <w:b/>
        </w:rPr>
        <w:t>Франсиса Понжа</w:t>
      </w:r>
      <w:r w:rsidR="008C5A52">
        <w:rPr>
          <w:rFonts w:ascii="Arial" w:hAnsi="Arial" w:cs="Arial"/>
        </w:rPr>
        <w:t xml:space="preserve"> (1899–1988)</w:t>
      </w:r>
      <w:r>
        <w:rPr>
          <w:rFonts w:ascii="Arial" w:hAnsi="Arial" w:cs="Arial"/>
        </w:rPr>
        <w:t xml:space="preserve"> в переводе и с комментариями </w:t>
      </w:r>
      <w:r w:rsidRPr="00DB2B39">
        <w:rPr>
          <w:rFonts w:ascii="Arial" w:hAnsi="Arial" w:cs="Arial"/>
          <w:b/>
        </w:rPr>
        <w:t>Валерия Кислова</w:t>
      </w:r>
      <w:r>
        <w:rPr>
          <w:rFonts w:ascii="Arial" w:hAnsi="Arial" w:cs="Arial"/>
        </w:rPr>
        <w:t>.</w:t>
      </w:r>
      <w:r w:rsidR="00DB2B39">
        <w:rPr>
          <w:rFonts w:ascii="Arial" w:hAnsi="Arial" w:cs="Arial"/>
        </w:rPr>
        <w:t xml:space="preserve"> Философско-психологические этюды.</w:t>
      </w:r>
    </w:p>
    <w:p w14:paraId="531B20EC" w14:textId="77777777" w:rsidR="00AE79F3" w:rsidRDefault="00AE79F3" w:rsidP="00762B0F">
      <w:pPr>
        <w:spacing w:after="0" w:line="360" w:lineRule="auto"/>
        <w:ind w:firstLine="709"/>
        <w:rPr>
          <w:rFonts w:ascii="Arial" w:hAnsi="Arial" w:cs="Arial"/>
        </w:rPr>
      </w:pPr>
    </w:p>
    <w:p w14:paraId="52CADB52" w14:textId="78A98933" w:rsidR="00AE79F3" w:rsidRPr="00041E85" w:rsidRDefault="00AE79F3" w:rsidP="00762B0F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EA6D9E">
        <w:rPr>
          <w:rFonts w:ascii="Arial" w:hAnsi="Arial" w:cs="Arial"/>
          <w:b/>
        </w:rPr>
        <w:t>«Юбилей»</w:t>
      </w:r>
      <w:r>
        <w:rPr>
          <w:rFonts w:ascii="Arial" w:hAnsi="Arial" w:cs="Arial"/>
        </w:rPr>
        <w:t xml:space="preserve"> </w:t>
      </w:r>
      <w:r w:rsidR="007050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A6D9E">
        <w:rPr>
          <w:rFonts w:ascii="Arial" w:hAnsi="Arial" w:cs="Arial"/>
          <w:b/>
        </w:rPr>
        <w:t>Ален Боске</w:t>
      </w:r>
      <w:r>
        <w:rPr>
          <w:rFonts w:ascii="Arial" w:hAnsi="Arial" w:cs="Arial"/>
        </w:rPr>
        <w:t xml:space="preserve"> (1919–1998), стихи из книги </w:t>
      </w:r>
      <w:r w:rsidRPr="00EA6D9E">
        <w:rPr>
          <w:rFonts w:ascii="Arial" w:hAnsi="Arial" w:cs="Arial"/>
          <w:b/>
        </w:rPr>
        <w:t>«Переживание Бога»</w:t>
      </w:r>
      <w:r>
        <w:rPr>
          <w:rFonts w:ascii="Arial" w:hAnsi="Arial" w:cs="Arial"/>
        </w:rPr>
        <w:t xml:space="preserve">. Перевод с французского и вступление </w:t>
      </w:r>
      <w:r w:rsidRPr="00EA6D9E">
        <w:rPr>
          <w:rFonts w:ascii="Arial" w:hAnsi="Arial" w:cs="Arial"/>
          <w:b/>
        </w:rPr>
        <w:t>Валентина Серебрякова</w:t>
      </w:r>
      <w:r>
        <w:rPr>
          <w:rFonts w:ascii="Arial" w:hAnsi="Arial" w:cs="Arial"/>
        </w:rPr>
        <w:t>.</w:t>
      </w:r>
      <w:r w:rsidR="00EA6D9E">
        <w:rPr>
          <w:rFonts w:ascii="Arial" w:hAnsi="Arial" w:cs="Arial"/>
        </w:rPr>
        <w:t xml:space="preserve"> В кратком биографическом очерке сказано: </w:t>
      </w:r>
      <w:r w:rsidR="00EA6D9E" w:rsidRPr="00EA6D9E">
        <w:rPr>
          <w:rFonts w:ascii="Arial" w:hAnsi="Arial" w:cs="Arial"/>
          <w:i/>
        </w:rPr>
        <w:t>«Ален Боске принадлежит к плеяде выходцев из России, составивших славу французской литературы, таких, как Натали Саррот и Ромен Гари»</w:t>
      </w:r>
      <w:r w:rsidR="00EA6D9E">
        <w:rPr>
          <w:rFonts w:ascii="Arial" w:hAnsi="Arial" w:cs="Arial"/>
        </w:rPr>
        <w:t>.</w:t>
      </w:r>
    </w:p>
    <w:p w14:paraId="4B4CAD9C" w14:textId="77777777" w:rsidR="009C1AAD" w:rsidRDefault="009C1AAD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57AD04D3" w14:textId="28CB45BC" w:rsidR="00E161BE" w:rsidRDefault="00E161BE" w:rsidP="007E49E4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FC6590">
        <w:rPr>
          <w:rFonts w:ascii="Arial" w:hAnsi="Arial" w:cs="Arial"/>
          <w:b/>
        </w:rPr>
        <w:t>«Ничего смешного»</w:t>
      </w:r>
      <w:r>
        <w:rPr>
          <w:rFonts w:ascii="Arial" w:hAnsi="Arial" w:cs="Arial"/>
        </w:rPr>
        <w:t xml:space="preserve">. Три рассказа </w:t>
      </w:r>
      <w:r w:rsidRPr="00FC6590">
        <w:rPr>
          <w:rFonts w:ascii="Arial" w:hAnsi="Arial" w:cs="Arial"/>
          <w:b/>
        </w:rPr>
        <w:t>Этьена Верассе</w:t>
      </w:r>
      <w:r w:rsidR="0066616D">
        <w:rPr>
          <w:rFonts w:ascii="Arial" w:hAnsi="Arial" w:cs="Arial"/>
          <w:b/>
        </w:rPr>
        <w:t>льта</w:t>
      </w:r>
      <w:r w:rsidR="00F96C09">
        <w:rPr>
          <w:rFonts w:ascii="Arial" w:hAnsi="Arial" w:cs="Arial"/>
        </w:rPr>
        <w:t xml:space="preserve"> (</w:t>
      </w:r>
      <w:r w:rsidR="00D512F0">
        <w:rPr>
          <w:rFonts w:ascii="Arial" w:hAnsi="Arial" w:cs="Arial"/>
        </w:rPr>
        <w:t xml:space="preserve">р. </w:t>
      </w:r>
      <w:r w:rsidR="00F96C09">
        <w:rPr>
          <w:rFonts w:ascii="Arial" w:hAnsi="Arial" w:cs="Arial"/>
        </w:rPr>
        <w:t>1966), врача-психолога,</w:t>
      </w:r>
      <w:r w:rsidR="00065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переводе </w:t>
      </w:r>
      <w:r w:rsidRPr="00FC6590">
        <w:rPr>
          <w:rFonts w:ascii="Arial" w:hAnsi="Arial" w:cs="Arial"/>
          <w:b/>
        </w:rPr>
        <w:t>Нины Хотинской</w:t>
      </w:r>
      <w:r>
        <w:rPr>
          <w:rFonts w:ascii="Arial" w:hAnsi="Arial" w:cs="Arial"/>
        </w:rPr>
        <w:t>.</w:t>
      </w:r>
      <w:r w:rsidR="00F96C09">
        <w:rPr>
          <w:rFonts w:ascii="Arial" w:hAnsi="Arial" w:cs="Arial"/>
        </w:rPr>
        <w:t xml:space="preserve"> Невероятные трагикомические истории из жизни горожан.</w:t>
      </w:r>
    </w:p>
    <w:p w14:paraId="239EF39D" w14:textId="77777777" w:rsidR="00F96C09" w:rsidRDefault="00F96C09" w:rsidP="007E49E4">
      <w:pPr>
        <w:spacing w:after="0" w:line="360" w:lineRule="auto"/>
        <w:ind w:firstLine="709"/>
        <w:rPr>
          <w:rFonts w:ascii="Arial" w:hAnsi="Arial" w:cs="Arial"/>
        </w:rPr>
      </w:pPr>
    </w:p>
    <w:p w14:paraId="23F48329" w14:textId="2726E95C" w:rsidR="00F96C09" w:rsidRDefault="00B70FB3" w:rsidP="007E49E4">
      <w:pPr>
        <w:spacing w:after="0" w:line="360" w:lineRule="auto"/>
        <w:ind w:firstLine="709"/>
        <w:rPr>
          <w:rFonts w:ascii="Arial" w:hAnsi="Arial" w:cs="Arial"/>
        </w:rPr>
      </w:pPr>
      <w:r w:rsidRPr="0048542F">
        <w:rPr>
          <w:rFonts w:ascii="Arial" w:hAnsi="Arial" w:cs="Arial"/>
          <w:b/>
        </w:rPr>
        <w:t>«БиблиофИЛ»</w:t>
      </w:r>
      <w:r>
        <w:rPr>
          <w:rFonts w:ascii="Arial" w:hAnsi="Arial" w:cs="Arial"/>
        </w:rPr>
        <w:t xml:space="preserve">. </w:t>
      </w:r>
      <w:r w:rsidRPr="0048542F">
        <w:rPr>
          <w:rFonts w:ascii="Arial" w:hAnsi="Arial" w:cs="Arial"/>
          <w:b/>
        </w:rPr>
        <w:t>«Среди книг»</w:t>
      </w:r>
      <w:r w:rsidR="00183D24">
        <w:rPr>
          <w:rFonts w:ascii="Arial" w:hAnsi="Arial" w:cs="Arial"/>
        </w:rPr>
        <w:t xml:space="preserve"> с </w:t>
      </w:r>
      <w:r w:rsidR="00F96C09">
        <w:rPr>
          <w:rFonts w:ascii="Arial" w:hAnsi="Arial" w:cs="Arial"/>
        </w:rPr>
        <w:t>эссеист</w:t>
      </w:r>
      <w:r>
        <w:rPr>
          <w:rFonts w:ascii="Arial" w:hAnsi="Arial" w:cs="Arial"/>
        </w:rPr>
        <w:t>ом</w:t>
      </w:r>
      <w:r w:rsidR="00183D24">
        <w:rPr>
          <w:rFonts w:ascii="Arial" w:hAnsi="Arial" w:cs="Arial"/>
        </w:rPr>
        <w:t xml:space="preserve"> и</w:t>
      </w:r>
      <w:r w:rsidR="00F96C09">
        <w:rPr>
          <w:rFonts w:ascii="Arial" w:hAnsi="Arial" w:cs="Arial"/>
        </w:rPr>
        <w:t xml:space="preserve"> переводчик</w:t>
      </w:r>
      <w:r>
        <w:rPr>
          <w:rFonts w:ascii="Arial" w:hAnsi="Arial" w:cs="Arial"/>
        </w:rPr>
        <w:t>ом</w:t>
      </w:r>
      <w:r w:rsidR="00F96C09">
        <w:rPr>
          <w:rFonts w:ascii="Arial" w:hAnsi="Arial" w:cs="Arial"/>
        </w:rPr>
        <w:t xml:space="preserve"> </w:t>
      </w:r>
      <w:r w:rsidR="00F96C09" w:rsidRPr="0048542F">
        <w:rPr>
          <w:rFonts w:ascii="Arial" w:hAnsi="Arial" w:cs="Arial"/>
          <w:b/>
        </w:rPr>
        <w:t>Ольг</w:t>
      </w:r>
      <w:r w:rsidRPr="0048542F">
        <w:rPr>
          <w:rFonts w:ascii="Arial" w:hAnsi="Arial" w:cs="Arial"/>
          <w:b/>
        </w:rPr>
        <w:t>ой</w:t>
      </w:r>
      <w:r w:rsidR="00F96C09" w:rsidRPr="0048542F">
        <w:rPr>
          <w:rFonts w:ascii="Arial" w:hAnsi="Arial" w:cs="Arial"/>
          <w:b/>
        </w:rPr>
        <w:t xml:space="preserve"> Серебрян</w:t>
      </w:r>
      <w:r w:rsidRPr="0048542F">
        <w:rPr>
          <w:rFonts w:ascii="Arial" w:hAnsi="Arial" w:cs="Arial"/>
          <w:b/>
        </w:rPr>
        <w:t>ой</w:t>
      </w:r>
      <w:r w:rsidR="00894DAF">
        <w:rPr>
          <w:rFonts w:ascii="Arial" w:hAnsi="Arial" w:cs="Arial"/>
        </w:rPr>
        <w:t xml:space="preserve"> – о книге </w:t>
      </w:r>
      <w:r w:rsidR="00183D24">
        <w:rPr>
          <w:rFonts w:ascii="Arial" w:hAnsi="Arial" w:cs="Arial"/>
        </w:rPr>
        <w:t xml:space="preserve">избранных </w:t>
      </w:r>
      <w:r w:rsidR="00894DAF">
        <w:rPr>
          <w:rFonts w:ascii="Arial" w:hAnsi="Arial" w:cs="Arial"/>
        </w:rPr>
        <w:t xml:space="preserve">переводов с венгерского </w:t>
      </w:r>
      <w:r w:rsidR="00894DAF" w:rsidRPr="0048542F">
        <w:rPr>
          <w:rFonts w:ascii="Arial" w:hAnsi="Arial" w:cs="Arial"/>
          <w:b/>
        </w:rPr>
        <w:t>Елены Малыхиной</w:t>
      </w:r>
      <w:r>
        <w:rPr>
          <w:rFonts w:ascii="Arial" w:hAnsi="Arial" w:cs="Arial"/>
        </w:rPr>
        <w:t>.</w:t>
      </w:r>
      <w:r w:rsidR="00712496">
        <w:rPr>
          <w:rFonts w:ascii="Arial" w:hAnsi="Arial" w:cs="Arial"/>
        </w:rPr>
        <w:t xml:space="preserve"> И </w:t>
      </w:r>
      <w:r w:rsidR="00AD6D66">
        <w:rPr>
          <w:rFonts w:ascii="Arial" w:hAnsi="Arial" w:cs="Arial"/>
        </w:rPr>
        <w:t>отклик</w:t>
      </w:r>
      <w:r w:rsidR="00712496">
        <w:rPr>
          <w:rFonts w:ascii="Arial" w:hAnsi="Arial" w:cs="Arial"/>
        </w:rPr>
        <w:t xml:space="preserve"> переводчиц</w:t>
      </w:r>
      <w:r w:rsidR="00AD6D66">
        <w:rPr>
          <w:rFonts w:ascii="Arial" w:hAnsi="Arial" w:cs="Arial"/>
        </w:rPr>
        <w:t>ы</w:t>
      </w:r>
      <w:r w:rsidR="00712496">
        <w:rPr>
          <w:rFonts w:ascii="Arial" w:hAnsi="Arial" w:cs="Arial"/>
        </w:rPr>
        <w:t xml:space="preserve"> с испанского и каталанского языков </w:t>
      </w:r>
      <w:r w:rsidR="00712496" w:rsidRPr="00FE58CB">
        <w:rPr>
          <w:rFonts w:ascii="Arial" w:hAnsi="Arial" w:cs="Arial"/>
          <w:b/>
        </w:rPr>
        <w:t>Марин</w:t>
      </w:r>
      <w:r w:rsidR="00D512F0">
        <w:rPr>
          <w:rFonts w:ascii="Arial" w:hAnsi="Arial" w:cs="Arial"/>
          <w:b/>
        </w:rPr>
        <w:t>ы</w:t>
      </w:r>
      <w:r w:rsidR="00712496" w:rsidRPr="00FE58CB">
        <w:rPr>
          <w:rFonts w:ascii="Arial" w:hAnsi="Arial" w:cs="Arial"/>
          <w:b/>
        </w:rPr>
        <w:t xml:space="preserve"> Киеня-Мякинен</w:t>
      </w:r>
      <w:r w:rsidR="00FE58CB">
        <w:rPr>
          <w:rFonts w:ascii="Arial" w:hAnsi="Arial" w:cs="Arial"/>
        </w:rPr>
        <w:t xml:space="preserve"> – </w:t>
      </w:r>
      <w:r w:rsidR="00AD6D66">
        <w:rPr>
          <w:rFonts w:ascii="Arial" w:hAnsi="Arial" w:cs="Arial"/>
        </w:rPr>
        <w:t>на выход</w:t>
      </w:r>
      <w:r w:rsidR="00FE58CB">
        <w:rPr>
          <w:rFonts w:ascii="Arial" w:hAnsi="Arial" w:cs="Arial"/>
        </w:rPr>
        <w:t xml:space="preserve"> антологи</w:t>
      </w:r>
      <w:r w:rsidR="00AD6D66">
        <w:rPr>
          <w:rFonts w:ascii="Arial" w:hAnsi="Arial" w:cs="Arial"/>
        </w:rPr>
        <w:t>и</w:t>
      </w:r>
      <w:r w:rsidR="00FE58CB">
        <w:rPr>
          <w:rFonts w:ascii="Arial" w:hAnsi="Arial" w:cs="Arial"/>
        </w:rPr>
        <w:t xml:space="preserve"> произведений </w:t>
      </w:r>
      <w:r w:rsidR="00FE58CB" w:rsidRPr="00FE58CB">
        <w:rPr>
          <w:rFonts w:ascii="Arial" w:hAnsi="Arial" w:cs="Arial"/>
          <w:b/>
        </w:rPr>
        <w:t>Габриэлы Мистраль “Грустный Бог”</w:t>
      </w:r>
      <w:r w:rsidR="00FE58CB">
        <w:rPr>
          <w:rFonts w:ascii="Arial" w:hAnsi="Arial" w:cs="Arial"/>
        </w:rPr>
        <w:t>.</w:t>
      </w:r>
    </w:p>
    <w:p w14:paraId="76588D6A" w14:textId="36BA699D" w:rsidR="009C1AAD" w:rsidRPr="00381A8D" w:rsidRDefault="00FE58CB" w:rsidP="007E49E4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завершает номер </w:t>
      </w:r>
      <w:r w:rsidR="00AD6D66">
        <w:rPr>
          <w:rFonts w:ascii="Arial" w:hAnsi="Arial" w:cs="Arial"/>
        </w:rPr>
        <w:t>«</w:t>
      </w:r>
      <w:r w:rsidRPr="008B7FF8">
        <w:rPr>
          <w:rFonts w:ascii="Arial" w:hAnsi="Arial" w:cs="Arial"/>
          <w:b/>
          <w:i/>
        </w:rPr>
        <w:t>Информация к размышлению</w:t>
      </w:r>
      <w:r w:rsidRPr="008B7FF8">
        <w:rPr>
          <w:rFonts w:ascii="Arial" w:hAnsi="Arial" w:cs="Arial"/>
          <w:b/>
        </w:rPr>
        <w:t xml:space="preserve">. </w:t>
      </w:r>
      <w:r w:rsidRPr="008B7FF8">
        <w:rPr>
          <w:rFonts w:ascii="Arial" w:hAnsi="Arial" w:cs="Arial"/>
          <w:b/>
          <w:i/>
          <w:lang w:val="en-US"/>
        </w:rPr>
        <w:t>Non</w:t>
      </w:r>
      <w:r w:rsidRPr="008B7FF8">
        <w:rPr>
          <w:rFonts w:ascii="Arial" w:hAnsi="Arial" w:cs="Arial"/>
          <w:b/>
          <w:i/>
        </w:rPr>
        <w:t>-</w:t>
      </w:r>
      <w:r w:rsidRPr="008B7FF8">
        <w:rPr>
          <w:rFonts w:ascii="Arial" w:hAnsi="Arial" w:cs="Arial"/>
          <w:b/>
          <w:i/>
          <w:lang w:val="en-US"/>
        </w:rPr>
        <w:t>fiction</w:t>
      </w:r>
      <w:r w:rsidRPr="008B7FF8">
        <w:rPr>
          <w:rFonts w:ascii="Arial" w:hAnsi="Arial" w:cs="Arial"/>
          <w:b/>
        </w:rPr>
        <w:t xml:space="preserve"> </w:t>
      </w:r>
      <w:r w:rsidRPr="008B7FF8">
        <w:rPr>
          <w:rFonts w:ascii="Arial" w:hAnsi="Arial" w:cs="Arial"/>
          <w:b/>
          <w:i/>
        </w:rPr>
        <w:t>с</w:t>
      </w:r>
      <w:r w:rsidRPr="008B7FF8">
        <w:rPr>
          <w:rFonts w:ascii="Arial" w:hAnsi="Arial" w:cs="Arial"/>
          <w:b/>
        </w:rPr>
        <w:t xml:space="preserve"> Алексеем Михеевым</w:t>
      </w:r>
      <w:r w:rsidR="00AD6D66">
        <w:rPr>
          <w:rFonts w:ascii="Arial" w:hAnsi="Arial" w:cs="Arial"/>
          <w:b/>
        </w:rPr>
        <w:t>»</w:t>
      </w:r>
      <w:r w:rsidR="00381A8D">
        <w:rPr>
          <w:rFonts w:ascii="Arial" w:hAnsi="Arial" w:cs="Arial"/>
        </w:rPr>
        <w:t>.</w:t>
      </w:r>
      <w:r w:rsidR="00381A8D">
        <w:rPr>
          <w:rFonts w:ascii="Arial" w:hAnsi="Arial" w:cs="Arial"/>
          <w:b/>
        </w:rPr>
        <w:t xml:space="preserve"> </w:t>
      </w:r>
      <w:r w:rsidR="00183D24" w:rsidRPr="00183D24">
        <w:rPr>
          <w:rFonts w:ascii="Arial" w:hAnsi="Arial" w:cs="Arial"/>
        </w:rPr>
        <w:t>На этот раз</w:t>
      </w:r>
      <w:r w:rsidR="00183D24">
        <w:rPr>
          <w:rFonts w:ascii="Arial" w:hAnsi="Arial" w:cs="Arial"/>
          <w:b/>
        </w:rPr>
        <w:t xml:space="preserve"> </w:t>
      </w:r>
      <w:r w:rsidR="00F1240D">
        <w:rPr>
          <w:rFonts w:ascii="Arial" w:hAnsi="Arial" w:cs="Arial"/>
        </w:rPr>
        <w:t>–</w:t>
      </w:r>
      <w:r w:rsidR="00183D24">
        <w:rPr>
          <w:rFonts w:ascii="Arial" w:hAnsi="Arial" w:cs="Arial"/>
        </w:rPr>
        <w:t xml:space="preserve"> о</w:t>
      </w:r>
      <w:r w:rsidR="00381A8D">
        <w:rPr>
          <w:rFonts w:ascii="Arial" w:hAnsi="Arial" w:cs="Arial"/>
        </w:rPr>
        <w:t xml:space="preserve"> гримасах прогресса и приключениях денег.</w:t>
      </w:r>
    </w:p>
    <w:sectPr w:rsidR="009C1AAD" w:rsidRPr="00381A8D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4B59" w14:textId="77777777" w:rsidR="008F0092" w:rsidRDefault="008F0092" w:rsidP="007E49E4">
      <w:pPr>
        <w:spacing w:after="0" w:line="240" w:lineRule="auto"/>
      </w:pPr>
      <w:r>
        <w:separator/>
      </w:r>
    </w:p>
  </w:endnote>
  <w:endnote w:type="continuationSeparator" w:id="0">
    <w:p w14:paraId="763CF486" w14:textId="77777777" w:rsidR="008F0092" w:rsidRDefault="008F0092" w:rsidP="007E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C05F" w14:textId="77777777" w:rsidR="008F0092" w:rsidRDefault="008F0092" w:rsidP="007E49E4">
      <w:pPr>
        <w:spacing w:after="0" w:line="240" w:lineRule="auto"/>
      </w:pPr>
      <w:r>
        <w:separator/>
      </w:r>
    </w:p>
  </w:footnote>
  <w:footnote w:type="continuationSeparator" w:id="0">
    <w:p w14:paraId="472789CA" w14:textId="77777777" w:rsidR="008F0092" w:rsidRDefault="008F0092" w:rsidP="007E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66579"/>
      <w:docPartObj>
        <w:docPartGallery w:val="Page Numbers (Top of Page)"/>
        <w:docPartUnique/>
      </w:docPartObj>
    </w:sdtPr>
    <w:sdtEndPr/>
    <w:sdtContent>
      <w:p w14:paraId="6722D55D" w14:textId="77777777" w:rsidR="0078676E" w:rsidRDefault="008F009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604AD8" w14:textId="77777777" w:rsidR="0078676E" w:rsidRDefault="00786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E4"/>
    <w:rsid w:val="00041E85"/>
    <w:rsid w:val="0006590B"/>
    <w:rsid w:val="000864EF"/>
    <w:rsid w:val="00115366"/>
    <w:rsid w:val="0013341A"/>
    <w:rsid w:val="0015315C"/>
    <w:rsid w:val="00183D24"/>
    <w:rsid w:val="001C2951"/>
    <w:rsid w:val="001E55DA"/>
    <w:rsid w:val="0025364B"/>
    <w:rsid w:val="002A3A7D"/>
    <w:rsid w:val="002A6D2E"/>
    <w:rsid w:val="00381A8D"/>
    <w:rsid w:val="003967C3"/>
    <w:rsid w:val="003B53C8"/>
    <w:rsid w:val="003C1D14"/>
    <w:rsid w:val="004271E6"/>
    <w:rsid w:val="0048542F"/>
    <w:rsid w:val="00505E53"/>
    <w:rsid w:val="00510518"/>
    <w:rsid w:val="005311CE"/>
    <w:rsid w:val="005425A3"/>
    <w:rsid w:val="00594CCD"/>
    <w:rsid w:val="0066616D"/>
    <w:rsid w:val="00680957"/>
    <w:rsid w:val="00705043"/>
    <w:rsid w:val="00712496"/>
    <w:rsid w:val="00762B0F"/>
    <w:rsid w:val="0078676E"/>
    <w:rsid w:val="007E49E4"/>
    <w:rsid w:val="008755A3"/>
    <w:rsid w:val="00894DAF"/>
    <w:rsid w:val="008B7FF8"/>
    <w:rsid w:val="008C38AD"/>
    <w:rsid w:val="008C5A52"/>
    <w:rsid w:val="008F0092"/>
    <w:rsid w:val="008F68ED"/>
    <w:rsid w:val="0099592E"/>
    <w:rsid w:val="009C1AAD"/>
    <w:rsid w:val="00A00BDD"/>
    <w:rsid w:val="00A04F18"/>
    <w:rsid w:val="00AB6D7B"/>
    <w:rsid w:val="00AD6D66"/>
    <w:rsid w:val="00AE79F3"/>
    <w:rsid w:val="00B1497C"/>
    <w:rsid w:val="00B70FB3"/>
    <w:rsid w:val="00B71235"/>
    <w:rsid w:val="00B91A01"/>
    <w:rsid w:val="00BA0DE6"/>
    <w:rsid w:val="00BE13B3"/>
    <w:rsid w:val="00C11D7D"/>
    <w:rsid w:val="00C20DE2"/>
    <w:rsid w:val="00C815BE"/>
    <w:rsid w:val="00C828B3"/>
    <w:rsid w:val="00CA4B6B"/>
    <w:rsid w:val="00D1559A"/>
    <w:rsid w:val="00D512F0"/>
    <w:rsid w:val="00D54397"/>
    <w:rsid w:val="00DA1592"/>
    <w:rsid w:val="00DB2B39"/>
    <w:rsid w:val="00DD1A23"/>
    <w:rsid w:val="00E161BE"/>
    <w:rsid w:val="00E33961"/>
    <w:rsid w:val="00E460A7"/>
    <w:rsid w:val="00EA6D9E"/>
    <w:rsid w:val="00EF60E3"/>
    <w:rsid w:val="00F11DCA"/>
    <w:rsid w:val="00F1240D"/>
    <w:rsid w:val="00F63337"/>
    <w:rsid w:val="00F71CBA"/>
    <w:rsid w:val="00F96C09"/>
    <w:rsid w:val="00FA3048"/>
    <w:rsid w:val="00FC6590"/>
    <w:rsid w:val="00FE58C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3C25"/>
  <w15:docId w15:val="{BDDCA32D-4847-4CE7-9577-AD8160B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4"/>
  </w:style>
  <w:style w:type="paragraph" w:styleId="a5">
    <w:name w:val="footer"/>
    <w:basedOn w:val="a"/>
    <w:link w:val="a6"/>
    <w:uiPriority w:val="99"/>
    <w:semiHidden/>
    <w:unhideWhenUsed/>
    <w:rsid w:val="007E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8D71-28BF-4053-9E45-E5DDA0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31</cp:revision>
  <dcterms:created xsi:type="dcterms:W3CDTF">2019-06-17T14:31:00Z</dcterms:created>
  <dcterms:modified xsi:type="dcterms:W3CDTF">2019-07-31T14:25:00Z</dcterms:modified>
</cp:coreProperties>
</file>